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01" w:rsidRPr="00680FAB" w:rsidRDefault="00244801" w:rsidP="00244801">
      <w:pPr>
        <w:spacing w:after="60"/>
        <w:ind w:hanging="547"/>
        <w:rPr>
          <w:rFonts w:ascii="Calibri" w:hAnsi="Calibri" w:cs="Arial"/>
          <w:sz w:val="22"/>
          <w:szCs w:val="22"/>
        </w:rPr>
      </w:pPr>
    </w:p>
    <w:p w:rsidR="00244801" w:rsidRPr="00244801" w:rsidRDefault="00244801" w:rsidP="00244801">
      <w:pPr>
        <w:spacing w:after="60" w:line="360" w:lineRule="auto"/>
        <w:ind w:hanging="547"/>
        <w:jc w:val="center"/>
        <w:rPr>
          <w:rFonts w:ascii="Calibri" w:hAnsi="Calibri" w:cs="Arial"/>
          <w:sz w:val="32"/>
          <w:szCs w:val="32"/>
        </w:rPr>
      </w:pPr>
      <w:r w:rsidRPr="00244801">
        <w:rPr>
          <w:rFonts w:ascii="Calibri" w:hAnsi="Calibri" w:cs="Arial"/>
          <w:sz w:val="32"/>
          <w:szCs w:val="32"/>
        </w:rPr>
        <w:t>Parallel Worksheet 2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Pr="00680FAB">
        <w:rPr>
          <w:rFonts w:ascii="Calibri" w:hAnsi="Calibri" w:cs="Arial"/>
          <w:sz w:val="22"/>
          <w:szCs w:val="22"/>
        </w:rPr>
        <w:t>.</w:t>
      </w:r>
      <w:r w:rsidRPr="00680FAB">
        <w:rPr>
          <w:rFonts w:ascii="Calibri" w:hAnsi="Calibri" w:cs="Arial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V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S </w:t>
      </w:r>
      <w:r w:rsidR="00DF1526">
        <w:rPr>
          <w:rFonts w:ascii="Cambria Math" w:hAnsi="Cambria Math" w:cs="Calibri"/>
          <w:sz w:val="22"/>
          <w:szCs w:val="22"/>
        </w:rPr>
        <w:t>= 18</w:t>
      </w:r>
      <w:r w:rsidRPr="00680FAB">
        <w:rPr>
          <w:rFonts w:ascii="Cambria Math" w:hAnsi="Cambria Math" w:cs="Calibri"/>
          <w:sz w:val="22"/>
          <w:szCs w:val="22"/>
        </w:rPr>
        <w:t xml:space="preserve"> V,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Pr="00680FAB">
        <w:rPr>
          <w:rFonts w:ascii="Cambria Math" w:hAnsi="Cambria Math" w:cs="Calibri"/>
          <w:sz w:val="22"/>
          <w:szCs w:val="22"/>
        </w:rPr>
        <w:t xml:space="preserve">= 2.7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Calibri"/>
          <w:sz w:val="22"/>
          <w:szCs w:val="22"/>
        </w:rPr>
        <w:t>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2</w:t>
      </w:r>
      <w:r w:rsidRPr="00680FAB">
        <w:rPr>
          <w:rFonts w:ascii="Cambria Math" w:hAnsi="Cambria Math" w:cs="Calibri"/>
          <w:sz w:val="22"/>
          <w:szCs w:val="22"/>
        </w:rPr>
        <w:t xml:space="preserve"> = 4.5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Calibri"/>
          <w:sz w:val="22"/>
          <w:szCs w:val="22"/>
        </w:rPr>
        <w:t>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Pr="00680FAB">
        <w:rPr>
          <w:rFonts w:ascii="Cambria Math" w:hAnsi="Cambria Math" w:cs="Calibri"/>
          <w:sz w:val="22"/>
          <w:szCs w:val="22"/>
        </w:rPr>
        <w:t xml:space="preserve"> = 6.2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Arial"/>
          <w:b/>
          <w:sz w:val="22"/>
          <w:szCs w:val="22"/>
        </w:rPr>
        <w:t>Solve for R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T</w:t>
      </w:r>
      <w:r w:rsidRPr="00680FAB">
        <w:rPr>
          <w:rFonts w:ascii="Cambria Math" w:hAnsi="Cambria Math" w:cs="Arial"/>
          <w:b/>
          <w:sz w:val="22"/>
          <w:szCs w:val="22"/>
        </w:rPr>
        <w:t xml:space="preserve"> and I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T</w:t>
      </w:r>
      <w:r>
        <w:rPr>
          <w:rFonts w:ascii="Cambria Math" w:hAnsi="Cambria Math" w:cs="Arial"/>
          <w:b/>
          <w:sz w:val="22"/>
          <w:szCs w:val="22"/>
          <w:vertAlign w:val="subscript"/>
        </w:rPr>
        <w:t xml:space="preserve"> </w:t>
      </w:r>
      <w:r>
        <w:rPr>
          <w:rFonts w:ascii="Calibri" w:hAnsi="Calibri" w:cs="Arial"/>
          <w:sz w:val="22"/>
          <w:szCs w:val="22"/>
          <w:vertAlign w:val="subscript"/>
        </w:rPr>
        <w:t xml:space="preserve">       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680FAB">
        <w:rPr>
          <w:rFonts w:ascii="Calibri" w:hAnsi="Calibri" w:cs="Calibri"/>
          <w:sz w:val="22"/>
          <w:szCs w:val="22"/>
        </w:rPr>
        <w:t>.</w:t>
      </w:r>
      <w:r w:rsidRPr="00680FAB">
        <w:rPr>
          <w:rFonts w:ascii="Calibri" w:hAnsi="Calibri" w:cs="Calibri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T </w:t>
      </w:r>
      <w:r w:rsidRPr="00680FAB">
        <w:rPr>
          <w:rFonts w:ascii="Cambria Math" w:hAnsi="Cambria Math" w:cs="Calibri"/>
          <w:sz w:val="22"/>
          <w:szCs w:val="22"/>
        </w:rPr>
        <w:t>= 8 mA,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Pr="00680FAB">
        <w:rPr>
          <w:rFonts w:ascii="Cambria Math" w:hAnsi="Cambria Math" w:cs="Calibri"/>
          <w:sz w:val="22"/>
          <w:szCs w:val="22"/>
        </w:rPr>
        <w:t xml:space="preserve">= 1.2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Calibri"/>
          <w:sz w:val="22"/>
          <w:szCs w:val="22"/>
        </w:rPr>
        <w:t>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2</w:t>
      </w:r>
      <w:r w:rsidR="00DF1526">
        <w:rPr>
          <w:rFonts w:ascii="Cambria Math" w:hAnsi="Cambria Math" w:cs="Calibri"/>
          <w:sz w:val="22"/>
          <w:szCs w:val="22"/>
        </w:rPr>
        <w:t xml:space="preserve"> = 3.7</w:t>
      </w:r>
      <w:r w:rsidRPr="00680FAB">
        <w:rPr>
          <w:rFonts w:ascii="Cambria Math" w:hAnsi="Cambria Math" w:cs="Calibri"/>
          <w:sz w:val="22"/>
          <w:szCs w:val="22"/>
        </w:rPr>
        <w:t xml:space="preserve">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Calibri"/>
          <w:sz w:val="22"/>
          <w:szCs w:val="22"/>
        </w:rPr>
        <w:t>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Pr="00680FAB">
        <w:rPr>
          <w:rFonts w:ascii="Cambria Math" w:hAnsi="Cambria Math" w:cs="Calibri"/>
          <w:sz w:val="22"/>
          <w:szCs w:val="22"/>
        </w:rPr>
        <w:t xml:space="preserve"> = 2</w:t>
      </w:r>
      <w:r w:rsidR="00DF1526">
        <w:rPr>
          <w:rFonts w:ascii="Cambria Math" w:hAnsi="Cambria Math" w:cs="Calibri"/>
          <w:sz w:val="22"/>
          <w:szCs w:val="22"/>
        </w:rPr>
        <w:t>.3</w:t>
      </w:r>
      <w:r w:rsidRPr="00680FAB">
        <w:rPr>
          <w:rFonts w:ascii="Cambria Math" w:hAnsi="Cambria Math" w:cs="Calibri"/>
          <w:sz w:val="22"/>
          <w:szCs w:val="22"/>
        </w:rPr>
        <w:t xml:space="preserve">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Arial"/>
          <w:b/>
          <w:sz w:val="22"/>
          <w:szCs w:val="22"/>
        </w:rPr>
        <w:t>Solve for V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s</w:t>
      </w:r>
      <w:r w:rsidRPr="00680FAB">
        <w:rPr>
          <w:rFonts w:ascii="Calibri" w:hAnsi="Calibri" w:cs="Arial"/>
          <w:b/>
          <w:sz w:val="22"/>
          <w:szCs w:val="22"/>
          <w:vertAlign w:val="subscript"/>
        </w:rPr>
        <w:t xml:space="preserve">  </w:t>
      </w:r>
      <w:r w:rsidRPr="00680FAB">
        <w:rPr>
          <w:rFonts w:ascii="Calibri" w:hAnsi="Calibri" w:cs="Arial"/>
          <w:b/>
          <w:sz w:val="22"/>
          <w:szCs w:val="22"/>
          <w:vertAlign w:val="subscript"/>
        </w:rPr>
        <w:tab/>
      </w:r>
      <w:r>
        <w:rPr>
          <w:rFonts w:ascii="Calibri" w:hAnsi="Calibri" w:cs="Arial"/>
          <w:b/>
          <w:sz w:val="22"/>
          <w:szCs w:val="22"/>
          <w:vertAlign w:val="subscript"/>
        </w:rPr>
        <w:t xml:space="preserve">         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680FAB">
        <w:rPr>
          <w:rFonts w:ascii="Calibri" w:hAnsi="Calibri" w:cs="Calibri"/>
          <w:sz w:val="22"/>
          <w:szCs w:val="22"/>
        </w:rPr>
        <w:t>.</w:t>
      </w:r>
      <w:r w:rsidRPr="00680FAB">
        <w:rPr>
          <w:rFonts w:ascii="Calibri" w:hAnsi="Calibri" w:cs="Calibri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T </w:t>
      </w:r>
      <w:r w:rsidR="00DF1526">
        <w:rPr>
          <w:rFonts w:ascii="Cambria Math" w:hAnsi="Cambria Math" w:cs="Calibri"/>
          <w:sz w:val="22"/>
          <w:szCs w:val="22"/>
        </w:rPr>
        <w:t>= 21</w:t>
      </w:r>
      <w:r w:rsidRPr="00680FAB">
        <w:rPr>
          <w:rFonts w:ascii="Cambria Math" w:hAnsi="Cambria Math" w:cs="Calibri"/>
          <w:sz w:val="22"/>
          <w:szCs w:val="22"/>
        </w:rPr>
        <w:t xml:space="preserve"> mA,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Pr="00680FAB">
        <w:rPr>
          <w:rFonts w:ascii="Cambria Math" w:hAnsi="Cambria Math" w:cs="Calibri"/>
          <w:sz w:val="22"/>
          <w:szCs w:val="22"/>
        </w:rPr>
        <w:t xml:space="preserve">= 1.5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Calibri"/>
          <w:sz w:val="22"/>
          <w:szCs w:val="22"/>
        </w:rPr>
        <w:t>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2</w:t>
      </w:r>
      <w:r w:rsidRPr="00680FAB">
        <w:rPr>
          <w:rFonts w:ascii="Cambria Math" w:hAnsi="Cambria Math" w:cs="Calibri"/>
          <w:sz w:val="22"/>
          <w:szCs w:val="22"/>
        </w:rPr>
        <w:t xml:space="preserve"> = 3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>,</w:t>
      </w:r>
      <w:r w:rsidRPr="00680FAB">
        <w:rPr>
          <w:rFonts w:ascii="Cambria Math" w:hAnsi="Cambria Math" w:cs="Calibri"/>
          <w:sz w:val="22"/>
          <w:szCs w:val="22"/>
        </w:rPr>
        <w:t xml:space="preserve">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="00DF1526">
        <w:rPr>
          <w:rFonts w:ascii="Cambria Math" w:hAnsi="Cambria Math" w:cs="Calibri"/>
          <w:sz w:val="22"/>
          <w:szCs w:val="22"/>
        </w:rPr>
        <w:t xml:space="preserve"> = 6</w:t>
      </w:r>
      <w:r w:rsidRPr="00680FAB">
        <w:rPr>
          <w:rFonts w:ascii="Cambria Math" w:hAnsi="Cambria Math" w:cs="Calibri"/>
          <w:sz w:val="22"/>
          <w:szCs w:val="22"/>
        </w:rPr>
        <w:t xml:space="preserve">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Arial"/>
          <w:b/>
          <w:sz w:val="22"/>
          <w:szCs w:val="22"/>
        </w:rPr>
        <w:t>Solve for I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1</w:t>
      </w:r>
      <w:r w:rsidRPr="00680FAB">
        <w:rPr>
          <w:rFonts w:ascii="Cambria Math" w:hAnsi="Cambria Math" w:cs="Arial"/>
          <w:b/>
          <w:sz w:val="22"/>
          <w:szCs w:val="22"/>
        </w:rPr>
        <w:t>, I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2,</w:t>
      </w:r>
      <w:r w:rsidRPr="00680FAB">
        <w:rPr>
          <w:rFonts w:ascii="Cambria Math" w:hAnsi="Cambria Math" w:cs="Arial"/>
          <w:b/>
          <w:sz w:val="22"/>
          <w:szCs w:val="22"/>
        </w:rPr>
        <w:t xml:space="preserve"> and I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3</w:t>
      </w:r>
      <w:r w:rsidRPr="00680FAB">
        <w:rPr>
          <w:rFonts w:ascii="Calibri" w:hAnsi="Calibri" w:cs="Arial"/>
          <w:b/>
          <w:sz w:val="22"/>
          <w:szCs w:val="22"/>
          <w:vertAlign w:val="subscript"/>
        </w:rPr>
        <w:t xml:space="preserve"> </w:t>
      </w:r>
      <w:r>
        <w:rPr>
          <w:rFonts w:ascii="Calibri" w:hAnsi="Calibri" w:cs="Arial"/>
          <w:b/>
          <w:sz w:val="22"/>
          <w:szCs w:val="22"/>
          <w:vertAlign w:val="subscript"/>
        </w:rPr>
        <w:t xml:space="preserve">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Arial"/>
          <w:sz w:val="22"/>
          <w:szCs w:val="22"/>
        </w:rPr>
      </w:pP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Pr="00680FAB">
        <w:rPr>
          <w:rFonts w:ascii="Calibri" w:hAnsi="Calibri" w:cs="Arial"/>
          <w:sz w:val="22"/>
          <w:szCs w:val="22"/>
        </w:rPr>
        <w:t>.</w:t>
      </w:r>
      <w:r w:rsidRPr="00680FAB">
        <w:rPr>
          <w:rFonts w:ascii="Calibri" w:hAnsi="Calibri" w:cs="Arial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T </w:t>
      </w:r>
      <w:r w:rsidR="00DF1526">
        <w:rPr>
          <w:rFonts w:ascii="Cambria Math" w:hAnsi="Cambria Math" w:cs="Calibri"/>
          <w:sz w:val="22"/>
          <w:szCs w:val="22"/>
        </w:rPr>
        <w:t>= 16</w:t>
      </w:r>
      <w:r w:rsidRPr="00680FAB">
        <w:rPr>
          <w:rFonts w:ascii="Cambria Math" w:hAnsi="Cambria Math" w:cs="Calibri"/>
          <w:sz w:val="22"/>
          <w:szCs w:val="22"/>
        </w:rPr>
        <w:t xml:space="preserve"> mA,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Pr="00680FAB">
        <w:rPr>
          <w:rFonts w:ascii="Cambria Math" w:hAnsi="Cambria Math" w:cs="Calibri"/>
          <w:sz w:val="22"/>
          <w:szCs w:val="22"/>
        </w:rPr>
        <w:t xml:space="preserve">= 4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Calibri"/>
          <w:sz w:val="22"/>
          <w:szCs w:val="22"/>
        </w:rPr>
        <w:t>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2</w:t>
      </w:r>
      <w:r w:rsidRPr="00680FAB">
        <w:rPr>
          <w:rFonts w:ascii="Cambria Math" w:hAnsi="Cambria Math" w:cs="Calibri"/>
          <w:sz w:val="22"/>
          <w:szCs w:val="22"/>
        </w:rPr>
        <w:t xml:space="preserve"> = 12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Calibri"/>
          <w:sz w:val="22"/>
          <w:szCs w:val="22"/>
        </w:rPr>
        <w:t>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Pr="00680FAB">
        <w:rPr>
          <w:rFonts w:ascii="Cambria Math" w:hAnsi="Cambria Math" w:cs="Calibri"/>
          <w:sz w:val="22"/>
          <w:szCs w:val="22"/>
        </w:rPr>
        <w:t xml:space="preserve"> = </w:t>
      </w:r>
      <w:r w:rsidR="00DF1526">
        <w:rPr>
          <w:rFonts w:ascii="Cambria Math" w:hAnsi="Cambria Math" w:cs="Calibri"/>
          <w:sz w:val="22"/>
          <w:szCs w:val="22"/>
        </w:rPr>
        <w:t>1</w:t>
      </w:r>
      <w:r w:rsidRPr="00680FAB">
        <w:rPr>
          <w:rFonts w:ascii="Cambria Math" w:hAnsi="Cambria Math" w:cs="Calibri"/>
          <w:sz w:val="22"/>
          <w:szCs w:val="22"/>
        </w:rPr>
        <w:t xml:space="preserve">6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Arial"/>
          <w:b/>
          <w:sz w:val="22"/>
          <w:szCs w:val="22"/>
        </w:rPr>
        <w:t>Solve for I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1</w:t>
      </w:r>
      <w:r w:rsidRPr="00680FAB">
        <w:rPr>
          <w:rFonts w:ascii="Cambria Math" w:hAnsi="Cambria Math" w:cs="Arial"/>
          <w:b/>
          <w:sz w:val="22"/>
          <w:szCs w:val="22"/>
        </w:rPr>
        <w:t>, I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2,</w:t>
      </w:r>
      <w:r w:rsidRPr="00680FAB">
        <w:rPr>
          <w:rFonts w:ascii="Cambria Math" w:hAnsi="Cambria Math" w:cs="Arial"/>
          <w:b/>
          <w:sz w:val="22"/>
          <w:szCs w:val="22"/>
        </w:rPr>
        <w:t xml:space="preserve"> and I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3</w:t>
      </w:r>
      <w:r w:rsidRPr="00680FAB">
        <w:rPr>
          <w:rFonts w:ascii="Calibri" w:hAnsi="Calibri" w:cs="Arial"/>
          <w:b/>
          <w:sz w:val="22"/>
          <w:szCs w:val="22"/>
          <w:vertAlign w:val="subscript"/>
        </w:rPr>
        <w:t xml:space="preserve">  </w:t>
      </w:r>
      <w:r>
        <w:rPr>
          <w:rFonts w:ascii="Calibri" w:hAnsi="Calibri" w:cs="Arial"/>
          <w:b/>
          <w:sz w:val="22"/>
          <w:szCs w:val="22"/>
          <w:vertAlign w:val="subscript"/>
        </w:rPr>
        <w:t xml:space="preserve">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680FAB">
        <w:rPr>
          <w:rFonts w:ascii="Calibri" w:hAnsi="Calibri" w:cs="Calibri"/>
          <w:sz w:val="22"/>
          <w:szCs w:val="22"/>
        </w:rPr>
        <w:t>.</w:t>
      </w:r>
      <w:r w:rsidRPr="00680FAB">
        <w:rPr>
          <w:rFonts w:ascii="Calibri" w:hAnsi="Calibri" w:cs="Calibri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V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S </w:t>
      </w:r>
      <w:r w:rsidRPr="00680FAB">
        <w:rPr>
          <w:rFonts w:ascii="Cambria Math" w:hAnsi="Cambria Math" w:cs="Calibri"/>
          <w:sz w:val="22"/>
          <w:szCs w:val="22"/>
        </w:rPr>
        <w:t>= 20 V,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T </w:t>
      </w:r>
      <w:r w:rsidR="007750C1">
        <w:rPr>
          <w:rFonts w:ascii="Cambria Math" w:hAnsi="Cambria Math" w:cs="Calibri"/>
          <w:sz w:val="22"/>
          <w:szCs w:val="22"/>
        </w:rPr>
        <w:t>= 90</w:t>
      </w:r>
      <w:r w:rsidRPr="00680FAB">
        <w:rPr>
          <w:rFonts w:ascii="Cambria Math" w:hAnsi="Cambria Math" w:cs="Calibri"/>
          <w:sz w:val="22"/>
          <w:szCs w:val="22"/>
        </w:rPr>
        <w:t xml:space="preserve"> mA,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2</w:t>
      </w:r>
      <w:r w:rsidRPr="00680FAB">
        <w:rPr>
          <w:rFonts w:ascii="Cambria Math" w:hAnsi="Cambria Math" w:cs="Calibri"/>
          <w:sz w:val="22"/>
          <w:szCs w:val="22"/>
        </w:rPr>
        <w:t xml:space="preserve"> = 20 mA, I</w:t>
      </w:r>
      <w:r>
        <w:rPr>
          <w:rFonts w:ascii="Cambria Math" w:hAnsi="Cambria Math" w:cs="Calibri"/>
          <w:sz w:val="22"/>
          <w:szCs w:val="22"/>
          <w:vertAlign w:val="subscript"/>
        </w:rPr>
        <w:t>3</w:t>
      </w:r>
      <w:r w:rsidRPr="00680FAB">
        <w:rPr>
          <w:rFonts w:ascii="Cambria Math" w:hAnsi="Cambria Math" w:cs="Calibri"/>
          <w:sz w:val="22"/>
          <w:szCs w:val="22"/>
        </w:rPr>
        <w:t xml:space="preserve"> = 30 mA, </w:t>
      </w:r>
      <w:r w:rsidRPr="00680FAB">
        <w:rPr>
          <w:rFonts w:ascii="Cambria Math" w:hAnsi="Cambria Math" w:cs="Arial"/>
          <w:b/>
          <w:sz w:val="22"/>
          <w:szCs w:val="22"/>
        </w:rPr>
        <w:t>Solve for R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1</w:t>
      </w:r>
      <w:r w:rsidRPr="00680FAB">
        <w:rPr>
          <w:rFonts w:ascii="Calibri" w:hAnsi="Calibri" w:cs="Arial"/>
          <w:sz w:val="22"/>
          <w:szCs w:val="22"/>
        </w:rPr>
        <w:t xml:space="preserve">          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44801" w:rsidRDefault="00244801" w:rsidP="00244801">
      <w:pPr>
        <w:spacing w:before="120" w:after="60" w:line="480" w:lineRule="auto"/>
        <w:ind w:hanging="547"/>
        <w:rPr>
          <w:rFonts w:ascii="Calibri" w:hAnsi="Calibri" w:cs="Calibri"/>
          <w:sz w:val="22"/>
          <w:szCs w:val="22"/>
        </w:rPr>
      </w:pPr>
    </w:p>
    <w:p w:rsidR="00244801" w:rsidRPr="00680FAB" w:rsidRDefault="00244801" w:rsidP="00244801">
      <w:pPr>
        <w:spacing w:before="120"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680FAB">
        <w:rPr>
          <w:rFonts w:ascii="Calibri" w:hAnsi="Calibri" w:cs="Calibri"/>
          <w:sz w:val="22"/>
          <w:szCs w:val="22"/>
        </w:rPr>
        <w:t>.</w:t>
      </w:r>
      <w:r w:rsidRPr="00680FAB">
        <w:rPr>
          <w:rFonts w:ascii="Calibri" w:hAnsi="Calibri" w:cs="Calibri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V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S </w:t>
      </w:r>
      <w:r w:rsidRPr="00680FAB">
        <w:rPr>
          <w:rFonts w:ascii="Cambria Math" w:hAnsi="Cambria Math" w:cs="Calibri"/>
          <w:sz w:val="22"/>
          <w:szCs w:val="22"/>
        </w:rPr>
        <w:t>= 35 V,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T </w:t>
      </w:r>
      <w:r w:rsidRPr="00680FAB">
        <w:rPr>
          <w:rFonts w:ascii="Cambria Math" w:hAnsi="Cambria Math" w:cs="Calibri"/>
          <w:sz w:val="22"/>
          <w:szCs w:val="22"/>
        </w:rPr>
        <w:t>= 20 mA,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2</w:t>
      </w:r>
      <w:r w:rsidRPr="00680FAB">
        <w:rPr>
          <w:rFonts w:ascii="Cambria Math" w:hAnsi="Cambria Math" w:cs="Calibri"/>
          <w:sz w:val="22"/>
          <w:szCs w:val="22"/>
        </w:rPr>
        <w:t xml:space="preserve"> = 10.89 mA,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Pr="00680FAB">
        <w:rPr>
          <w:rFonts w:ascii="Cambria Math" w:hAnsi="Cambria Math" w:cs="Calibri"/>
          <w:sz w:val="22"/>
          <w:szCs w:val="22"/>
        </w:rPr>
        <w:t xml:space="preserve"> = 5.93 mA, </w:t>
      </w:r>
      <w:r w:rsidRPr="00680FAB">
        <w:rPr>
          <w:rFonts w:ascii="Cambria Math" w:hAnsi="Cambria Math" w:cs="Arial"/>
          <w:b/>
          <w:sz w:val="22"/>
          <w:szCs w:val="22"/>
        </w:rPr>
        <w:t>Solve for R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1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680FAB">
        <w:rPr>
          <w:rFonts w:ascii="Calibri" w:hAnsi="Calibri" w:cs="Calibri"/>
          <w:sz w:val="22"/>
          <w:szCs w:val="22"/>
        </w:rPr>
        <w:t>.</w:t>
      </w:r>
      <w:r w:rsidRPr="00680FAB">
        <w:rPr>
          <w:rFonts w:ascii="Calibri" w:hAnsi="Calibri" w:cs="Calibri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V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S </w:t>
      </w:r>
      <w:r w:rsidRPr="00680FAB">
        <w:rPr>
          <w:rFonts w:ascii="Cambria Math" w:hAnsi="Cambria Math" w:cs="Calibri"/>
          <w:sz w:val="22"/>
          <w:szCs w:val="22"/>
        </w:rPr>
        <w:t>= 18 V,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T</w:t>
      </w:r>
      <w:r w:rsidRPr="00680FAB">
        <w:rPr>
          <w:rFonts w:ascii="Cambria Math" w:hAnsi="Cambria Math" w:cs="Calibri"/>
          <w:sz w:val="22"/>
          <w:szCs w:val="22"/>
        </w:rPr>
        <w:t xml:space="preserve"> = 6.2 mA,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Pr="00680FAB">
        <w:rPr>
          <w:rFonts w:ascii="Cambria Math" w:hAnsi="Cambria Math" w:cs="Calibri"/>
          <w:sz w:val="22"/>
          <w:szCs w:val="22"/>
        </w:rPr>
        <w:t xml:space="preserve">= 15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Calibri"/>
          <w:sz w:val="22"/>
          <w:szCs w:val="22"/>
        </w:rPr>
        <w:t>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="007750C1">
        <w:rPr>
          <w:rFonts w:ascii="Cambria Math" w:hAnsi="Cambria Math" w:cs="Calibri"/>
          <w:sz w:val="22"/>
          <w:szCs w:val="22"/>
        </w:rPr>
        <w:t xml:space="preserve"> = 6</w:t>
      </w:r>
      <w:r w:rsidRPr="00680FAB">
        <w:rPr>
          <w:rFonts w:ascii="Cambria Math" w:hAnsi="Cambria Math" w:cs="Calibri"/>
          <w:sz w:val="22"/>
          <w:szCs w:val="22"/>
        </w:rPr>
        <w:t xml:space="preserve">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Arial"/>
          <w:b/>
          <w:sz w:val="22"/>
          <w:szCs w:val="22"/>
        </w:rPr>
        <w:t>Solve for R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2</w:t>
      </w:r>
      <w:r w:rsidRPr="00680FAB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680FAB">
        <w:rPr>
          <w:rFonts w:ascii="Calibri" w:hAnsi="Calibri" w:cs="Calibri"/>
          <w:sz w:val="22"/>
          <w:szCs w:val="22"/>
        </w:rPr>
        <w:t>.</w:t>
      </w:r>
      <w:r w:rsidRPr="00680FAB">
        <w:rPr>
          <w:rFonts w:ascii="Calibri" w:hAnsi="Calibri" w:cs="Calibri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V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S </w:t>
      </w:r>
      <w:r w:rsidRPr="00680FAB">
        <w:rPr>
          <w:rFonts w:ascii="Cambria Math" w:hAnsi="Cambria Math" w:cs="Calibri"/>
          <w:sz w:val="22"/>
          <w:szCs w:val="22"/>
        </w:rPr>
        <w:t>= 10 V,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T</w:t>
      </w:r>
      <w:r w:rsidR="007750C1">
        <w:rPr>
          <w:rFonts w:ascii="Cambria Math" w:hAnsi="Cambria Math" w:cs="Calibri"/>
          <w:sz w:val="22"/>
          <w:szCs w:val="22"/>
        </w:rPr>
        <w:t xml:space="preserve"> = 7</w:t>
      </w:r>
      <w:r w:rsidRPr="00680FAB">
        <w:rPr>
          <w:rFonts w:ascii="Cambria Math" w:hAnsi="Cambria Math" w:cs="Calibri"/>
          <w:sz w:val="22"/>
          <w:szCs w:val="22"/>
        </w:rPr>
        <w:t xml:space="preserve"> mA,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Pr="00680FAB">
        <w:rPr>
          <w:rFonts w:ascii="Cambria Math" w:hAnsi="Cambria Math" w:cs="Calibri"/>
          <w:sz w:val="22"/>
          <w:szCs w:val="22"/>
        </w:rPr>
        <w:t>= 3</w:t>
      </w:r>
      <w:r w:rsidR="007750C1">
        <w:rPr>
          <w:rFonts w:ascii="Cambria Math" w:hAnsi="Cambria Math" w:cs="Calibri"/>
          <w:sz w:val="22"/>
          <w:szCs w:val="22"/>
        </w:rPr>
        <w:t>.3</w:t>
      </w:r>
      <w:r w:rsidRPr="00680FAB">
        <w:rPr>
          <w:rFonts w:ascii="Cambria Math" w:hAnsi="Cambria Math" w:cs="Calibri"/>
          <w:sz w:val="22"/>
          <w:szCs w:val="22"/>
        </w:rPr>
        <w:t xml:space="preserve"> </w:t>
      </w:r>
      <w:proofErr w:type="spellStart"/>
      <w:r w:rsidR="007750C1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Calibri"/>
          <w:sz w:val="22"/>
          <w:szCs w:val="22"/>
        </w:rPr>
        <w:t>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="007750C1">
        <w:rPr>
          <w:rFonts w:ascii="Cambria Math" w:hAnsi="Cambria Math" w:cs="Calibri"/>
          <w:sz w:val="22"/>
          <w:szCs w:val="22"/>
        </w:rPr>
        <w:t xml:space="preserve"> = 6.8</w:t>
      </w:r>
      <w:r w:rsidRPr="00680FAB">
        <w:rPr>
          <w:rFonts w:ascii="Cambria Math" w:hAnsi="Cambria Math" w:cs="Calibri"/>
          <w:sz w:val="22"/>
          <w:szCs w:val="22"/>
        </w:rPr>
        <w:t xml:space="preserve"> </w:t>
      </w:r>
      <w:proofErr w:type="spellStart"/>
      <w:r w:rsidR="007750C1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Arial"/>
          <w:b/>
          <w:sz w:val="22"/>
          <w:szCs w:val="22"/>
        </w:rPr>
        <w:t>Solve for R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2</w:t>
      </w:r>
      <w:r w:rsidRPr="00680FAB">
        <w:rPr>
          <w:rFonts w:ascii="Calibri" w:hAnsi="Calibri" w:cs="Arial"/>
          <w:sz w:val="22"/>
          <w:szCs w:val="22"/>
        </w:rPr>
        <w:t xml:space="preserve">         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680FAB">
        <w:rPr>
          <w:rFonts w:ascii="Calibri" w:hAnsi="Calibri" w:cs="Calibri"/>
          <w:sz w:val="22"/>
          <w:szCs w:val="22"/>
        </w:rPr>
        <w:t>.</w:t>
      </w:r>
      <w:r w:rsidRPr="00680FAB">
        <w:rPr>
          <w:rFonts w:ascii="Calibri" w:hAnsi="Calibri" w:cs="Calibri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T</w:t>
      </w:r>
      <w:r w:rsidR="00033709">
        <w:rPr>
          <w:rFonts w:ascii="Cambria Math" w:hAnsi="Cambria Math" w:cs="Calibri"/>
          <w:sz w:val="22"/>
          <w:szCs w:val="22"/>
        </w:rPr>
        <w:t xml:space="preserve"> = 10.5</w:t>
      </w:r>
      <w:r w:rsidRPr="00680FAB">
        <w:rPr>
          <w:rFonts w:ascii="Cambria Math" w:hAnsi="Cambria Math" w:cs="Calibri"/>
          <w:sz w:val="22"/>
          <w:szCs w:val="22"/>
        </w:rPr>
        <w:t xml:space="preserve"> mA,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="007750C1">
        <w:rPr>
          <w:rFonts w:ascii="Cambria Math" w:hAnsi="Cambria Math" w:cs="Calibri"/>
          <w:sz w:val="22"/>
          <w:szCs w:val="22"/>
        </w:rPr>
        <w:t>= 12</w:t>
      </w:r>
      <w:r w:rsidRPr="00680FAB">
        <w:rPr>
          <w:rFonts w:ascii="Cambria Math" w:hAnsi="Cambria Math" w:cs="Calibri"/>
          <w:sz w:val="22"/>
          <w:szCs w:val="22"/>
        </w:rPr>
        <w:t xml:space="preserve">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Calibri"/>
          <w:sz w:val="22"/>
          <w:szCs w:val="22"/>
        </w:rPr>
        <w:t>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1</w:t>
      </w:r>
      <w:r w:rsidRPr="00680FAB">
        <w:rPr>
          <w:rFonts w:ascii="Cambria Math" w:hAnsi="Cambria Math" w:cs="Calibri"/>
          <w:sz w:val="22"/>
          <w:szCs w:val="22"/>
        </w:rPr>
        <w:t xml:space="preserve"> = 2.5 mA,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Pr="00680FAB">
        <w:rPr>
          <w:rFonts w:ascii="Cambria Math" w:hAnsi="Cambria Math" w:cs="Calibri"/>
          <w:sz w:val="22"/>
          <w:szCs w:val="22"/>
        </w:rPr>
        <w:t xml:space="preserve"> = 10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Arial"/>
          <w:sz w:val="22"/>
          <w:szCs w:val="22"/>
        </w:rPr>
        <w:t xml:space="preserve">, </w:t>
      </w:r>
      <w:r w:rsidRPr="00680FAB">
        <w:rPr>
          <w:rFonts w:ascii="Cambria Math" w:hAnsi="Cambria Math" w:cs="Arial"/>
          <w:b/>
          <w:sz w:val="22"/>
          <w:szCs w:val="22"/>
        </w:rPr>
        <w:t>Solve for R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2</w:t>
      </w:r>
      <w:r w:rsidRPr="00680FAB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244801" w:rsidRPr="00680FAB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</w:p>
    <w:p w:rsidR="00244801" w:rsidRPr="00A44000" w:rsidRDefault="00244801" w:rsidP="00244801">
      <w:pPr>
        <w:spacing w:after="60" w:line="1080" w:lineRule="auto"/>
        <w:ind w:hanging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680FAB">
        <w:rPr>
          <w:rFonts w:ascii="Calibri" w:hAnsi="Calibri" w:cs="Calibri"/>
          <w:sz w:val="22"/>
          <w:szCs w:val="22"/>
        </w:rPr>
        <w:t>.</w:t>
      </w:r>
      <w:r w:rsidRPr="00680FAB">
        <w:rPr>
          <w:rFonts w:ascii="Calibri" w:hAnsi="Calibri" w:cs="Calibri"/>
          <w:sz w:val="22"/>
          <w:szCs w:val="22"/>
        </w:rPr>
        <w:tab/>
      </w:r>
      <w:r w:rsidRPr="00680FAB">
        <w:rPr>
          <w:rFonts w:ascii="Cambria Math" w:hAnsi="Cambria Math" w:cs="Calibri"/>
          <w:sz w:val="22"/>
          <w:szCs w:val="22"/>
        </w:rPr>
        <w:t>V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Pr="00680FAB">
        <w:rPr>
          <w:rFonts w:ascii="Cambria Math" w:hAnsi="Cambria Math" w:cs="Calibri"/>
          <w:sz w:val="22"/>
          <w:szCs w:val="22"/>
        </w:rPr>
        <w:t>= 9 V, R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 xml:space="preserve">1 </w:t>
      </w:r>
      <w:r w:rsidRPr="00680FAB">
        <w:rPr>
          <w:rFonts w:ascii="Cambria Math" w:hAnsi="Cambria Math" w:cs="Calibri"/>
          <w:sz w:val="22"/>
          <w:szCs w:val="22"/>
        </w:rPr>
        <w:t xml:space="preserve">= 3 </w:t>
      </w:r>
      <w:proofErr w:type="spellStart"/>
      <w:r w:rsidRPr="00680FAB">
        <w:rPr>
          <w:rFonts w:ascii="Cambria Math" w:hAnsi="Cambria Math" w:cs="Calibri"/>
          <w:sz w:val="22"/>
          <w:szCs w:val="22"/>
        </w:rPr>
        <w:t>k</w:t>
      </w:r>
      <w:r w:rsidRPr="00680FAB">
        <w:rPr>
          <w:rFonts w:ascii="Cambria Math" w:hAnsi="Cambria Math" w:cs="Arial"/>
          <w:sz w:val="22"/>
          <w:szCs w:val="22"/>
        </w:rPr>
        <w:t>Ω</w:t>
      </w:r>
      <w:proofErr w:type="spellEnd"/>
      <w:r w:rsidRPr="00680FAB">
        <w:rPr>
          <w:rFonts w:ascii="Cambria Math" w:hAnsi="Cambria Math" w:cs="Calibri"/>
          <w:sz w:val="22"/>
          <w:szCs w:val="22"/>
        </w:rPr>
        <w:t>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2</w:t>
      </w:r>
      <w:r w:rsidR="00033709">
        <w:rPr>
          <w:rFonts w:ascii="Cambria Math" w:hAnsi="Cambria Math" w:cs="Calibri"/>
          <w:sz w:val="22"/>
          <w:szCs w:val="22"/>
        </w:rPr>
        <w:t xml:space="preserve"> = 2.4</w:t>
      </w:r>
      <w:r w:rsidRPr="00680FAB">
        <w:rPr>
          <w:rFonts w:ascii="Cambria Math" w:hAnsi="Cambria Math" w:cs="Calibri"/>
          <w:sz w:val="22"/>
          <w:szCs w:val="22"/>
        </w:rPr>
        <w:t xml:space="preserve"> mA, I</w:t>
      </w:r>
      <w:r w:rsidRPr="00680FAB">
        <w:rPr>
          <w:rFonts w:ascii="Cambria Math" w:hAnsi="Cambria Math" w:cs="Calibri"/>
          <w:sz w:val="22"/>
          <w:szCs w:val="22"/>
          <w:vertAlign w:val="subscript"/>
        </w:rPr>
        <w:t>3</w:t>
      </w:r>
      <w:r w:rsidR="00033709">
        <w:rPr>
          <w:rFonts w:ascii="Cambria Math" w:hAnsi="Cambria Math" w:cs="Calibri"/>
          <w:sz w:val="22"/>
          <w:szCs w:val="22"/>
        </w:rPr>
        <w:t xml:space="preserve"> = 4.5</w:t>
      </w:r>
      <w:bookmarkStart w:id="0" w:name="_GoBack"/>
      <w:bookmarkEnd w:id="0"/>
      <w:r w:rsidRPr="00680FAB">
        <w:rPr>
          <w:rFonts w:ascii="Cambria Math" w:hAnsi="Cambria Math" w:cs="Calibri"/>
          <w:sz w:val="22"/>
          <w:szCs w:val="22"/>
        </w:rPr>
        <w:t xml:space="preserve"> mA, </w:t>
      </w:r>
      <w:r w:rsidRPr="00680FAB">
        <w:rPr>
          <w:rFonts w:ascii="Cambria Math" w:hAnsi="Cambria Math" w:cs="Arial"/>
          <w:b/>
          <w:sz w:val="22"/>
          <w:szCs w:val="22"/>
        </w:rPr>
        <w:t>Solve for R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2</w:t>
      </w:r>
      <w:r w:rsidRPr="00680FAB">
        <w:rPr>
          <w:rFonts w:ascii="Cambria Math" w:hAnsi="Cambria Math" w:cs="Arial"/>
          <w:b/>
          <w:sz w:val="22"/>
          <w:szCs w:val="22"/>
        </w:rPr>
        <w:t xml:space="preserve"> and R</w:t>
      </w:r>
      <w:r w:rsidRPr="00680FAB">
        <w:rPr>
          <w:rFonts w:ascii="Cambria Math" w:hAnsi="Cambria Math" w:cs="Arial"/>
          <w:b/>
          <w:sz w:val="22"/>
          <w:szCs w:val="22"/>
          <w:vertAlign w:val="subscript"/>
        </w:rPr>
        <w:t>3</w:t>
      </w:r>
      <w:r w:rsidRPr="00680FAB">
        <w:rPr>
          <w:rFonts w:ascii="Calibri" w:hAnsi="Calibri" w:cs="Arial"/>
          <w:sz w:val="22"/>
          <w:szCs w:val="22"/>
          <w:vertAlign w:val="subscript"/>
        </w:rPr>
        <w:t xml:space="preserve">    </w:t>
      </w:r>
      <w:r>
        <w:rPr>
          <w:rFonts w:ascii="Calibri" w:hAnsi="Calibri" w:cs="Arial"/>
          <w:sz w:val="22"/>
          <w:szCs w:val="22"/>
          <w:vertAlign w:val="subscript"/>
        </w:rPr>
        <w:t xml:space="preserve">      </w:t>
      </w:r>
    </w:p>
    <w:p w:rsidR="005D116B" w:rsidRDefault="00033709"/>
    <w:sectPr w:rsidR="005D116B" w:rsidSect="0024480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01" w:rsidRDefault="00244801" w:rsidP="00244801">
      <w:r>
        <w:separator/>
      </w:r>
    </w:p>
  </w:endnote>
  <w:endnote w:type="continuationSeparator" w:id="0">
    <w:p w:rsidR="00244801" w:rsidRDefault="00244801" w:rsidP="002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01" w:rsidRDefault="00244801" w:rsidP="00244801">
      <w:r>
        <w:separator/>
      </w:r>
    </w:p>
  </w:footnote>
  <w:footnote w:type="continuationSeparator" w:id="0">
    <w:p w:rsidR="00244801" w:rsidRDefault="00244801" w:rsidP="0024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01" w:rsidRDefault="00244801">
    <w:pPr>
      <w:pStyle w:val="Header"/>
    </w:pPr>
    <w:r>
      <w:t>Name: __________________________________________      Period: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01"/>
    <w:rsid w:val="00033709"/>
    <w:rsid w:val="00244801"/>
    <w:rsid w:val="003523EE"/>
    <w:rsid w:val="007750C1"/>
    <w:rsid w:val="009D16A2"/>
    <w:rsid w:val="00D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0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01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0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0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Ike</cp:lastModifiedBy>
  <cp:revision>2</cp:revision>
  <dcterms:created xsi:type="dcterms:W3CDTF">2016-02-24T01:07:00Z</dcterms:created>
  <dcterms:modified xsi:type="dcterms:W3CDTF">2016-02-24T01:39:00Z</dcterms:modified>
</cp:coreProperties>
</file>